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A4" w:rsidRDefault="00634923" w:rsidP="00634923">
      <w:pPr>
        <w:jc w:val="center"/>
        <w:rPr>
          <w:rFonts w:asciiTheme="minorEastAsia" w:hAnsiTheme="minorEastAsia"/>
          <w:b/>
          <w:sz w:val="44"/>
          <w:szCs w:val="44"/>
        </w:rPr>
      </w:pPr>
      <w:r w:rsidRPr="00634923">
        <w:rPr>
          <w:rFonts w:asciiTheme="minorEastAsia" w:hAnsiTheme="minorEastAsia" w:hint="eastAsia"/>
          <w:b/>
          <w:sz w:val="44"/>
          <w:szCs w:val="44"/>
        </w:rPr>
        <w:t>配送关系解除协议</w:t>
      </w:r>
    </w:p>
    <w:p w:rsidR="00634923" w:rsidRDefault="00634923" w:rsidP="00634923">
      <w:pPr>
        <w:rPr>
          <w:rFonts w:asciiTheme="minorEastAsia" w:hAnsiTheme="minorEastAsia"/>
          <w:sz w:val="28"/>
          <w:szCs w:val="28"/>
        </w:rPr>
      </w:pPr>
    </w:p>
    <w:p w:rsidR="00634923" w:rsidRDefault="00634923" w:rsidP="00634923">
      <w:pPr>
        <w:rPr>
          <w:rFonts w:asciiTheme="minorEastAsia" w:hAnsiTheme="minorEastAsia"/>
          <w:sz w:val="28"/>
          <w:szCs w:val="28"/>
        </w:rPr>
      </w:pPr>
      <w:r>
        <w:rPr>
          <w:rFonts w:asciiTheme="minorEastAsia" w:hAnsiTheme="minorEastAsia" w:hint="eastAsia"/>
          <w:sz w:val="28"/>
          <w:szCs w:val="28"/>
        </w:rPr>
        <w:t xml:space="preserve">      甲方（入围生产企业）：</w:t>
      </w:r>
      <w:r>
        <w:rPr>
          <w:rFonts w:asciiTheme="minorEastAsia" w:hAnsiTheme="minorEastAsia" w:hint="eastAsia"/>
          <w:sz w:val="28"/>
          <w:szCs w:val="28"/>
          <w:u w:val="single"/>
        </w:rPr>
        <w:t xml:space="preserve">                                  </w:t>
      </w:r>
    </w:p>
    <w:p w:rsidR="00634923" w:rsidRDefault="00634923" w:rsidP="00634923">
      <w:pPr>
        <w:rPr>
          <w:rFonts w:asciiTheme="minorEastAsia" w:hAnsiTheme="minorEastAsia"/>
          <w:sz w:val="28"/>
          <w:szCs w:val="28"/>
        </w:rPr>
      </w:pPr>
      <w:r>
        <w:rPr>
          <w:rFonts w:asciiTheme="minorEastAsia" w:hAnsiTheme="minorEastAsia" w:hint="eastAsia"/>
          <w:sz w:val="28"/>
          <w:szCs w:val="28"/>
        </w:rPr>
        <w:t xml:space="preserve">      乙方（配送企业）：</w:t>
      </w:r>
      <w:r>
        <w:rPr>
          <w:rFonts w:asciiTheme="minorEastAsia" w:hAnsiTheme="minorEastAsia" w:hint="eastAsia"/>
          <w:sz w:val="28"/>
          <w:szCs w:val="28"/>
          <w:u w:val="single"/>
        </w:rPr>
        <w:t xml:space="preserve">                                      </w:t>
      </w:r>
    </w:p>
    <w:p w:rsidR="00634923" w:rsidRDefault="00634923" w:rsidP="00634923">
      <w:pPr>
        <w:rPr>
          <w:rFonts w:asciiTheme="minorEastAsia" w:hAnsiTheme="minorEastAsia"/>
          <w:sz w:val="28"/>
          <w:szCs w:val="28"/>
        </w:rPr>
      </w:pPr>
      <w:r>
        <w:rPr>
          <w:rFonts w:asciiTheme="minorEastAsia" w:hAnsiTheme="minorEastAsia" w:hint="eastAsia"/>
          <w:sz w:val="28"/>
          <w:szCs w:val="28"/>
        </w:rPr>
        <w:t xml:space="preserve">      甲乙双方就甲方部分入围（成交）药品（详见下表）</w:t>
      </w:r>
    </w:p>
    <w:tbl>
      <w:tblPr>
        <w:tblStyle w:val="a5"/>
        <w:tblW w:w="9506" w:type="dxa"/>
        <w:tblLook w:val="04A0"/>
      </w:tblPr>
      <w:tblGrid>
        <w:gridCol w:w="959"/>
        <w:gridCol w:w="709"/>
        <w:gridCol w:w="850"/>
        <w:gridCol w:w="1276"/>
        <w:gridCol w:w="1276"/>
        <w:gridCol w:w="1559"/>
        <w:gridCol w:w="1624"/>
        <w:gridCol w:w="1253"/>
      </w:tblGrid>
      <w:tr w:rsidR="00634923" w:rsidRPr="00634923" w:rsidTr="008A045A">
        <w:trPr>
          <w:trHeight w:val="553"/>
        </w:trPr>
        <w:tc>
          <w:tcPr>
            <w:tcW w:w="959" w:type="dxa"/>
          </w:tcPr>
          <w:p w:rsidR="00634923" w:rsidRPr="00634923" w:rsidRDefault="00634923" w:rsidP="008A045A">
            <w:pPr>
              <w:spacing w:line="360" w:lineRule="auto"/>
              <w:rPr>
                <w:rFonts w:asciiTheme="minorEastAsia" w:hAnsiTheme="minorEastAsia"/>
                <w:sz w:val="24"/>
                <w:szCs w:val="24"/>
              </w:rPr>
            </w:pPr>
            <w:r>
              <w:rPr>
                <w:rFonts w:asciiTheme="minorEastAsia" w:hAnsiTheme="minorEastAsia" w:hint="eastAsia"/>
                <w:sz w:val="24"/>
                <w:szCs w:val="24"/>
              </w:rPr>
              <w:t>通用名</w:t>
            </w:r>
          </w:p>
        </w:tc>
        <w:tc>
          <w:tcPr>
            <w:tcW w:w="709" w:type="dxa"/>
          </w:tcPr>
          <w:p w:rsidR="00634923" w:rsidRPr="00634923" w:rsidRDefault="00634923" w:rsidP="008A045A">
            <w:pPr>
              <w:spacing w:line="360" w:lineRule="auto"/>
              <w:rPr>
                <w:rFonts w:asciiTheme="minorEastAsia" w:hAnsiTheme="minorEastAsia"/>
                <w:sz w:val="24"/>
                <w:szCs w:val="24"/>
              </w:rPr>
            </w:pPr>
            <w:r>
              <w:rPr>
                <w:rFonts w:asciiTheme="minorEastAsia" w:hAnsiTheme="minorEastAsia" w:hint="eastAsia"/>
                <w:sz w:val="24"/>
                <w:szCs w:val="24"/>
              </w:rPr>
              <w:t>剂型</w:t>
            </w:r>
          </w:p>
        </w:tc>
        <w:tc>
          <w:tcPr>
            <w:tcW w:w="850" w:type="dxa"/>
          </w:tcPr>
          <w:p w:rsidR="00634923" w:rsidRPr="00634923" w:rsidRDefault="00634923" w:rsidP="008A045A">
            <w:pPr>
              <w:spacing w:line="360" w:lineRule="auto"/>
              <w:rPr>
                <w:rFonts w:asciiTheme="minorEastAsia" w:hAnsiTheme="minorEastAsia"/>
                <w:sz w:val="24"/>
                <w:szCs w:val="24"/>
              </w:rPr>
            </w:pPr>
            <w:r>
              <w:rPr>
                <w:rFonts w:asciiTheme="minorEastAsia" w:hAnsiTheme="minorEastAsia" w:hint="eastAsia"/>
                <w:sz w:val="24"/>
                <w:szCs w:val="24"/>
              </w:rPr>
              <w:t>规格</w:t>
            </w:r>
          </w:p>
        </w:tc>
        <w:tc>
          <w:tcPr>
            <w:tcW w:w="1276" w:type="dxa"/>
          </w:tcPr>
          <w:p w:rsidR="00634923" w:rsidRPr="00634923" w:rsidRDefault="00634923" w:rsidP="008A045A">
            <w:pPr>
              <w:spacing w:line="360" w:lineRule="auto"/>
              <w:rPr>
                <w:rFonts w:asciiTheme="minorEastAsia" w:hAnsiTheme="minorEastAsia"/>
                <w:sz w:val="24"/>
                <w:szCs w:val="24"/>
              </w:rPr>
            </w:pPr>
            <w:r>
              <w:rPr>
                <w:rFonts w:asciiTheme="minorEastAsia" w:hAnsiTheme="minorEastAsia" w:hint="eastAsia"/>
                <w:sz w:val="24"/>
                <w:szCs w:val="24"/>
              </w:rPr>
              <w:t>批准文号</w:t>
            </w:r>
          </w:p>
        </w:tc>
        <w:tc>
          <w:tcPr>
            <w:tcW w:w="1276" w:type="dxa"/>
          </w:tcPr>
          <w:p w:rsidR="00634923" w:rsidRPr="00634923" w:rsidRDefault="00634923" w:rsidP="008A045A">
            <w:pPr>
              <w:spacing w:line="360" w:lineRule="auto"/>
              <w:rPr>
                <w:rFonts w:asciiTheme="minorEastAsia" w:hAnsiTheme="minorEastAsia"/>
                <w:sz w:val="24"/>
                <w:szCs w:val="24"/>
              </w:rPr>
            </w:pPr>
            <w:r>
              <w:rPr>
                <w:rFonts w:asciiTheme="minorEastAsia" w:hAnsiTheme="minorEastAsia" w:hint="eastAsia"/>
                <w:sz w:val="24"/>
                <w:szCs w:val="24"/>
              </w:rPr>
              <w:t>包装材质</w:t>
            </w:r>
          </w:p>
        </w:tc>
        <w:tc>
          <w:tcPr>
            <w:tcW w:w="1559" w:type="dxa"/>
          </w:tcPr>
          <w:p w:rsidR="00634923" w:rsidRPr="00634923" w:rsidRDefault="00634923" w:rsidP="008A045A">
            <w:pPr>
              <w:spacing w:line="360" w:lineRule="auto"/>
              <w:jc w:val="center"/>
              <w:rPr>
                <w:rFonts w:asciiTheme="minorEastAsia" w:hAnsiTheme="minorEastAsia"/>
                <w:sz w:val="24"/>
                <w:szCs w:val="24"/>
              </w:rPr>
            </w:pPr>
            <w:r>
              <w:rPr>
                <w:rFonts w:asciiTheme="minorEastAsia" w:hAnsiTheme="minorEastAsia" w:hint="eastAsia"/>
                <w:sz w:val="24"/>
                <w:szCs w:val="24"/>
              </w:rPr>
              <w:t>生产企业</w:t>
            </w:r>
          </w:p>
        </w:tc>
        <w:tc>
          <w:tcPr>
            <w:tcW w:w="1624" w:type="dxa"/>
          </w:tcPr>
          <w:p w:rsidR="00634923" w:rsidRPr="00634923" w:rsidRDefault="00634923" w:rsidP="008A045A">
            <w:pPr>
              <w:spacing w:line="360" w:lineRule="auto"/>
              <w:jc w:val="center"/>
              <w:rPr>
                <w:rFonts w:asciiTheme="minorEastAsia" w:hAnsiTheme="minorEastAsia"/>
                <w:sz w:val="24"/>
                <w:szCs w:val="24"/>
              </w:rPr>
            </w:pPr>
            <w:r>
              <w:rPr>
                <w:rFonts w:asciiTheme="minorEastAsia" w:hAnsiTheme="minorEastAsia" w:hint="eastAsia"/>
                <w:sz w:val="24"/>
                <w:szCs w:val="24"/>
              </w:rPr>
              <w:t>配送企业</w:t>
            </w:r>
          </w:p>
        </w:tc>
        <w:tc>
          <w:tcPr>
            <w:tcW w:w="1253" w:type="dxa"/>
          </w:tcPr>
          <w:p w:rsidR="00634923" w:rsidRPr="00634923" w:rsidRDefault="00634923" w:rsidP="008A045A">
            <w:pPr>
              <w:spacing w:line="360" w:lineRule="auto"/>
              <w:rPr>
                <w:rFonts w:asciiTheme="minorEastAsia" w:hAnsiTheme="minorEastAsia"/>
                <w:sz w:val="24"/>
                <w:szCs w:val="24"/>
              </w:rPr>
            </w:pPr>
            <w:r>
              <w:rPr>
                <w:rFonts w:asciiTheme="minorEastAsia" w:hAnsiTheme="minorEastAsia" w:hint="eastAsia"/>
                <w:sz w:val="24"/>
                <w:szCs w:val="24"/>
              </w:rPr>
              <w:t>配送地区</w:t>
            </w:r>
          </w:p>
        </w:tc>
      </w:tr>
      <w:tr w:rsidR="00634923" w:rsidRPr="00634923" w:rsidTr="008A045A">
        <w:trPr>
          <w:trHeight w:val="219"/>
        </w:trPr>
        <w:tc>
          <w:tcPr>
            <w:tcW w:w="959" w:type="dxa"/>
          </w:tcPr>
          <w:p w:rsidR="00634923" w:rsidRPr="00634923" w:rsidRDefault="00634923" w:rsidP="00634923">
            <w:pPr>
              <w:rPr>
                <w:rFonts w:asciiTheme="minorEastAsia" w:hAnsiTheme="minorEastAsia"/>
                <w:sz w:val="24"/>
                <w:szCs w:val="24"/>
              </w:rPr>
            </w:pPr>
          </w:p>
        </w:tc>
        <w:tc>
          <w:tcPr>
            <w:tcW w:w="709" w:type="dxa"/>
          </w:tcPr>
          <w:p w:rsidR="00634923" w:rsidRPr="00634923" w:rsidRDefault="00634923" w:rsidP="00634923">
            <w:pPr>
              <w:rPr>
                <w:rFonts w:asciiTheme="minorEastAsia" w:hAnsiTheme="minorEastAsia"/>
                <w:sz w:val="24"/>
                <w:szCs w:val="24"/>
              </w:rPr>
            </w:pPr>
          </w:p>
        </w:tc>
        <w:tc>
          <w:tcPr>
            <w:tcW w:w="850"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559" w:type="dxa"/>
          </w:tcPr>
          <w:p w:rsidR="00634923" w:rsidRPr="00634923" w:rsidRDefault="00634923" w:rsidP="00634923">
            <w:pPr>
              <w:rPr>
                <w:rFonts w:asciiTheme="minorEastAsia" w:hAnsiTheme="minorEastAsia"/>
                <w:sz w:val="24"/>
                <w:szCs w:val="24"/>
              </w:rPr>
            </w:pPr>
          </w:p>
        </w:tc>
        <w:tc>
          <w:tcPr>
            <w:tcW w:w="1624" w:type="dxa"/>
          </w:tcPr>
          <w:p w:rsidR="00634923" w:rsidRPr="00634923" w:rsidRDefault="00634923" w:rsidP="00634923">
            <w:pPr>
              <w:rPr>
                <w:rFonts w:asciiTheme="minorEastAsia" w:hAnsiTheme="minorEastAsia"/>
                <w:sz w:val="24"/>
                <w:szCs w:val="24"/>
              </w:rPr>
            </w:pPr>
          </w:p>
        </w:tc>
        <w:tc>
          <w:tcPr>
            <w:tcW w:w="1253" w:type="dxa"/>
          </w:tcPr>
          <w:p w:rsidR="00634923" w:rsidRPr="00634923" w:rsidRDefault="00634923" w:rsidP="00634923">
            <w:pPr>
              <w:rPr>
                <w:rFonts w:asciiTheme="minorEastAsia" w:hAnsiTheme="minorEastAsia"/>
                <w:sz w:val="24"/>
                <w:szCs w:val="24"/>
              </w:rPr>
            </w:pPr>
          </w:p>
        </w:tc>
      </w:tr>
      <w:tr w:rsidR="00634923" w:rsidRPr="00634923" w:rsidTr="008A045A">
        <w:trPr>
          <w:trHeight w:val="219"/>
        </w:trPr>
        <w:tc>
          <w:tcPr>
            <w:tcW w:w="959" w:type="dxa"/>
          </w:tcPr>
          <w:p w:rsidR="00634923" w:rsidRPr="00634923" w:rsidRDefault="00634923" w:rsidP="00634923">
            <w:pPr>
              <w:rPr>
                <w:rFonts w:asciiTheme="minorEastAsia" w:hAnsiTheme="minorEastAsia"/>
                <w:sz w:val="24"/>
                <w:szCs w:val="24"/>
              </w:rPr>
            </w:pPr>
          </w:p>
        </w:tc>
        <w:tc>
          <w:tcPr>
            <w:tcW w:w="709" w:type="dxa"/>
          </w:tcPr>
          <w:p w:rsidR="00634923" w:rsidRPr="00634923" w:rsidRDefault="00634923" w:rsidP="00634923">
            <w:pPr>
              <w:rPr>
                <w:rFonts w:asciiTheme="minorEastAsia" w:hAnsiTheme="minorEastAsia"/>
                <w:sz w:val="24"/>
                <w:szCs w:val="24"/>
              </w:rPr>
            </w:pPr>
          </w:p>
        </w:tc>
        <w:tc>
          <w:tcPr>
            <w:tcW w:w="850"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559" w:type="dxa"/>
          </w:tcPr>
          <w:p w:rsidR="00634923" w:rsidRPr="00634923" w:rsidRDefault="00634923" w:rsidP="00634923">
            <w:pPr>
              <w:rPr>
                <w:rFonts w:asciiTheme="minorEastAsia" w:hAnsiTheme="minorEastAsia"/>
                <w:sz w:val="24"/>
                <w:szCs w:val="24"/>
              </w:rPr>
            </w:pPr>
          </w:p>
        </w:tc>
        <w:tc>
          <w:tcPr>
            <w:tcW w:w="1624" w:type="dxa"/>
          </w:tcPr>
          <w:p w:rsidR="00634923" w:rsidRPr="00634923" w:rsidRDefault="00634923" w:rsidP="00634923">
            <w:pPr>
              <w:rPr>
                <w:rFonts w:asciiTheme="minorEastAsia" w:hAnsiTheme="minorEastAsia"/>
                <w:sz w:val="24"/>
                <w:szCs w:val="24"/>
              </w:rPr>
            </w:pPr>
          </w:p>
        </w:tc>
        <w:tc>
          <w:tcPr>
            <w:tcW w:w="1253" w:type="dxa"/>
          </w:tcPr>
          <w:p w:rsidR="00634923" w:rsidRPr="00634923" w:rsidRDefault="00634923" w:rsidP="00634923">
            <w:pPr>
              <w:rPr>
                <w:rFonts w:asciiTheme="minorEastAsia" w:hAnsiTheme="minorEastAsia"/>
                <w:sz w:val="24"/>
                <w:szCs w:val="24"/>
              </w:rPr>
            </w:pPr>
          </w:p>
        </w:tc>
      </w:tr>
      <w:tr w:rsidR="00634923" w:rsidRPr="00634923" w:rsidTr="008A045A">
        <w:trPr>
          <w:trHeight w:val="224"/>
        </w:trPr>
        <w:tc>
          <w:tcPr>
            <w:tcW w:w="959" w:type="dxa"/>
          </w:tcPr>
          <w:p w:rsidR="00634923" w:rsidRPr="00634923" w:rsidRDefault="00634923" w:rsidP="00634923">
            <w:pPr>
              <w:rPr>
                <w:rFonts w:asciiTheme="minorEastAsia" w:hAnsiTheme="minorEastAsia"/>
                <w:sz w:val="24"/>
                <w:szCs w:val="24"/>
              </w:rPr>
            </w:pPr>
          </w:p>
        </w:tc>
        <w:tc>
          <w:tcPr>
            <w:tcW w:w="709" w:type="dxa"/>
          </w:tcPr>
          <w:p w:rsidR="00634923" w:rsidRPr="00634923" w:rsidRDefault="00634923" w:rsidP="00634923">
            <w:pPr>
              <w:rPr>
                <w:rFonts w:asciiTheme="minorEastAsia" w:hAnsiTheme="minorEastAsia"/>
                <w:sz w:val="24"/>
                <w:szCs w:val="24"/>
              </w:rPr>
            </w:pPr>
          </w:p>
        </w:tc>
        <w:tc>
          <w:tcPr>
            <w:tcW w:w="850"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559" w:type="dxa"/>
          </w:tcPr>
          <w:p w:rsidR="00634923" w:rsidRPr="00634923" w:rsidRDefault="00634923" w:rsidP="00634923">
            <w:pPr>
              <w:rPr>
                <w:rFonts w:asciiTheme="minorEastAsia" w:hAnsiTheme="minorEastAsia"/>
                <w:sz w:val="24"/>
                <w:szCs w:val="24"/>
              </w:rPr>
            </w:pPr>
          </w:p>
        </w:tc>
        <w:tc>
          <w:tcPr>
            <w:tcW w:w="1624" w:type="dxa"/>
          </w:tcPr>
          <w:p w:rsidR="00634923" w:rsidRPr="00634923" w:rsidRDefault="00634923" w:rsidP="00634923">
            <w:pPr>
              <w:rPr>
                <w:rFonts w:asciiTheme="minorEastAsia" w:hAnsiTheme="minorEastAsia"/>
                <w:sz w:val="24"/>
                <w:szCs w:val="24"/>
              </w:rPr>
            </w:pPr>
          </w:p>
        </w:tc>
        <w:tc>
          <w:tcPr>
            <w:tcW w:w="1253" w:type="dxa"/>
          </w:tcPr>
          <w:p w:rsidR="00634923" w:rsidRPr="00634923" w:rsidRDefault="00634923" w:rsidP="00634923">
            <w:pPr>
              <w:rPr>
                <w:rFonts w:asciiTheme="minorEastAsia" w:hAnsiTheme="minorEastAsia"/>
                <w:sz w:val="24"/>
                <w:szCs w:val="24"/>
              </w:rPr>
            </w:pPr>
          </w:p>
        </w:tc>
      </w:tr>
      <w:tr w:rsidR="00634923" w:rsidRPr="00634923" w:rsidTr="008A045A">
        <w:trPr>
          <w:trHeight w:val="219"/>
        </w:trPr>
        <w:tc>
          <w:tcPr>
            <w:tcW w:w="959" w:type="dxa"/>
          </w:tcPr>
          <w:p w:rsidR="00634923" w:rsidRPr="00634923" w:rsidRDefault="00634923" w:rsidP="00634923">
            <w:pPr>
              <w:rPr>
                <w:rFonts w:asciiTheme="minorEastAsia" w:hAnsiTheme="minorEastAsia"/>
                <w:sz w:val="24"/>
                <w:szCs w:val="24"/>
              </w:rPr>
            </w:pPr>
          </w:p>
        </w:tc>
        <w:tc>
          <w:tcPr>
            <w:tcW w:w="709" w:type="dxa"/>
          </w:tcPr>
          <w:p w:rsidR="00634923" w:rsidRPr="00634923" w:rsidRDefault="00634923" w:rsidP="00634923">
            <w:pPr>
              <w:rPr>
                <w:rFonts w:asciiTheme="minorEastAsia" w:hAnsiTheme="minorEastAsia"/>
                <w:sz w:val="24"/>
                <w:szCs w:val="24"/>
              </w:rPr>
            </w:pPr>
          </w:p>
        </w:tc>
        <w:tc>
          <w:tcPr>
            <w:tcW w:w="850"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559" w:type="dxa"/>
          </w:tcPr>
          <w:p w:rsidR="00634923" w:rsidRPr="00634923" w:rsidRDefault="00634923" w:rsidP="00634923">
            <w:pPr>
              <w:rPr>
                <w:rFonts w:asciiTheme="minorEastAsia" w:hAnsiTheme="minorEastAsia"/>
                <w:sz w:val="24"/>
                <w:szCs w:val="24"/>
              </w:rPr>
            </w:pPr>
          </w:p>
        </w:tc>
        <w:tc>
          <w:tcPr>
            <w:tcW w:w="1624" w:type="dxa"/>
          </w:tcPr>
          <w:p w:rsidR="00634923" w:rsidRPr="00634923" w:rsidRDefault="00634923" w:rsidP="00634923">
            <w:pPr>
              <w:rPr>
                <w:rFonts w:asciiTheme="minorEastAsia" w:hAnsiTheme="minorEastAsia"/>
                <w:sz w:val="24"/>
                <w:szCs w:val="24"/>
              </w:rPr>
            </w:pPr>
          </w:p>
        </w:tc>
        <w:tc>
          <w:tcPr>
            <w:tcW w:w="1253" w:type="dxa"/>
          </w:tcPr>
          <w:p w:rsidR="00634923" w:rsidRPr="00634923" w:rsidRDefault="00634923" w:rsidP="00634923">
            <w:pPr>
              <w:rPr>
                <w:rFonts w:asciiTheme="minorEastAsia" w:hAnsiTheme="minorEastAsia"/>
                <w:sz w:val="24"/>
                <w:szCs w:val="24"/>
              </w:rPr>
            </w:pPr>
          </w:p>
        </w:tc>
      </w:tr>
      <w:tr w:rsidR="00634923" w:rsidRPr="00634923" w:rsidTr="008A045A">
        <w:trPr>
          <w:trHeight w:val="219"/>
        </w:trPr>
        <w:tc>
          <w:tcPr>
            <w:tcW w:w="959" w:type="dxa"/>
          </w:tcPr>
          <w:p w:rsidR="00634923" w:rsidRPr="00634923" w:rsidRDefault="00634923" w:rsidP="00634923">
            <w:pPr>
              <w:rPr>
                <w:rFonts w:asciiTheme="minorEastAsia" w:hAnsiTheme="minorEastAsia"/>
                <w:sz w:val="24"/>
                <w:szCs w:val="24"/>
              </w:rPr>
            </w:pPr>
          </w:p>
        </w:tc>
        <w:tc>
          <w:tcPr>
            <w:tcW w:w="709" w:type="dxa"/>
          </w:tcPr>
          <w:p w:rsidR="00634923" w:rsidRPr="00634923" w:rsidRDefault="00634923" w:rsidP="00634923">
            <w:pPr>
              <w:rPr>
                <w:rFonts w:asciiTheme="minorEastAsia" w:hAnsiTheme="minorEastAsia"/>
                <w:sz w:val="24"/>
                <w:szCs w:val="24"/>
              </w:rPr>
            </w:pPr>
          </w:p>
        </w:tc>
        <w:tc>
          <w:tcPr>
            <w:tcW w:w="850"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559" w:type="dxa"/>
          </w:tcPr>
          <w:p w:rsidR="00634923" w:rsidRPr="00634923" w:rsidRDefault="00634923" w:rsidP="00634923">
            <w:pPr>
              <w:rPr>
                <w:rFonts w:asciiTheme="minorEastAsia" w:hAnsiTheme="minorEastAsia"/>
                <w:sz w:val="24"/>
                <w:szCs w:val="24"/>
              </w:rPr>
            </w:pPr>
          </w:p>
        </w:tc>
        <w:tc>
          <w:tcPr>
            <w:tcW w:w="1624" w:type="dxa"/>
          </w:tcPr>
          <w:p w:rsidR="00634923" w:rsidRPr="00634923" w:rsidRDefault="00634923" w:rsidP="00634923">
            <w:pPr>
              <w:rPr>
                <w:rFonts w:asciiTheme="minorEastAsia" w:hAnsiTheme="minorEastAsia"/>
                <w:sz w:val="24"/>
                <w:szCs w:val="24"/>
              </w:rPr>
            </w:pPr>
          </w:p>
        </w:tc>
        <w:tc>
          <w:tcPr>
            <w:tcW w:w="1253" w:type="dxa"/>
          </w:tcPr>
          <w:p w:rsidR="00634923" w:rsidRPr="00634923" w:rsidRDefault="00634923" w:rsidP="00634923">
            <w:pPr>
              <w:rPr>
                <w:rFonts w:asciiTheme="minorEastAsia" w:hAnsiTheme="minorEastAsia"/>
                <w:sz w:val="24"/>
                <w:szCs w:val="24"/>
              </w:rPr>
            </w:pPr>
          </w:p>
        </w:tc>
      </w:tr>
      <w:tr w:rsidR="00634923" w:rsidRPr="00634923" w:rsidTr="008A045A">
        <w:trPr>
          <w:trHeight w:val="219"/>
        </w:trPr>
        <w:tc>
          <w:tcPr>
            <w:tcW w:w="959" w:type="dxa"/>
          </w:tcPr>
          <w:p w:rsidR="00634923" w:rsidRPr="00634923" w:rsidRDefault="00634923" w:rsidP="00634923">
            <w:pPr>
              <w:rPr>
                <w:rFonts w:asciiTheme="minorEastAsia" w:hAnsiTheme="minorEastAsia"/>
                <w:sz w:val="24"/>
                <w:szCs w:val="24"/>
              </w:rPr>
            </w:pPr>
          </w:p>
        </w:tc>
        <w:tc>
          <w:tcPr>
            <w:tcW w:w="709" w:type="dxa"/>
          </w:tcPr>
          <w:p w:rsidR="00634923" w:rsidRPr="00634923" w:rsidRDefault="00634923" w:rsidP="00634923">
            <w:pPr>
              <w:rPr>
                <w:rFonts w:asciiTheme="minorEastAsia" w:hAnsiTheme="minorEastAsia"/>
                <w:sz w:val="24"/>
                <w:szCs w:val="24"/>
              </w:rPr>
            </w:pPr>
          </w:p>
        </w:tc>
        <w:tc>
          <w:tcPr>
            <w:tcW w:w="850"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559" w:type="dxa"/>
          </w:tcPr>
          <w:p w:rsidR="00634923" w:rsidRPr="00634923" w:rsidRDefault="00634923" w:rsidP="00634923">
            <w:pPr>
              <w:rPr>
                <w:rFonts w:asciiTheme="minorEastAsia" w:hAnsiTheme="minorEastAsia"/>
                <w:sz w:val="24"/>
                <w:szCs w:val="24"/>
              </w:rPr>
            </w:pPr>
          </w:p>
        </w:tc>
        <w:tc>
          <w:tcPr>
            <w:tcW w:w="1624" w:type="dxa"/>
          </w:tcPr>
          <w:p w:rsidR="00634923" w:rsidRPr="00634923" w:rsidRDefault="00634923" w:rsidP="00634923">
            <w:pPr>
              <w:rPr>
                <w:rFonts w:asciiTheme="minorEastAsia" w:hAnsiTheme="minorEastAsia"/>
                <w:sz w:val="24"/>
                <w:szCs w:val="24"/>
              </w:rPr>
            </w:pPr>
          </w:p>
        </w:tc>
        <w:tc>
          <w:tcPr>
            <w:tcW w:w="1253" w:type="dxa"/>
          </w:tcPr>
          <w:p w:rsidR="00634923" w:rsidRPr="00634923" w:rsidRDefault="00634923" w:rsidP="00634923">
            <w:pPr>
              <w:rPr>
                <w:rFonts w:asciiTheme="minorEastAsia" w:hAnsiTheme="minorEastAsia"/>
                <w:sz w:val="24"/>
                <w:szCs w:val="24"/>
              </w:rPr>
            </w:pPr>
          </w:p>
        </w:tc>
      </w:tr>
      <w:tr w:rsidR="00634923" w:rsidRPr="00634923" w:rsidTr="008A045A">
        <w:trPr>
          <w:trHeight w:val="224"/>
        </w:trPr>
        <w:tc>
          <w:tcPr>
            <w:tcW w:w="959" w:type="dxa"/>
          </w:tcPr>
          <w:p w:rsidR="00634923" w:rsidRPr="00634923" w:rsidRDefault="00634923" w:rsidP="00634923">
            <w:pPr>
              <w:rPr>
                <w:rFonts w:asciiTheme="minorEastAsia" w:hAnsiTheme="minorEastAsia"/>
                <w:sz w:val="24"/>
                <w:szCs w:val="24"/>
              </w:rPr>
            </w:pPr>
          </w:p>
        </w:tc>
        <w:tc>
          <w:tcPr>
            <w:tcW w:w="709" w:type="dxa"/>
          </w:tcPr>
          <w:p w:rsidR="00634923" w:rsidRPr="00634923" w:rsidRDefault="00634923" w:rsidP="00634923">
            <w:pPr>
              <w:rPr>
                <w:rFonts w:asciiTheme="minorEastAsia" w:hAnsiTheme="minorEastAsia"/>
                <w:sz w:val="24"/>
                <w:szCs w:val="24"/>
              </w:rPr>
            </w:pPr>
          </w:p>
        </w:tc>
        <w:tc>
          <w:tcPr>
            <w:tcW w:w="850"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559" w:type="dxa"/>
          </w:tcPr>
          <w:p w:rsidR="00634923" w:rsidRPr="00634923" w:rsidRDefault="00634923" w:rsidP="00634923">
            <w:pPr>
              <w:rPr>
                <w:rFonts w:asciiTheme="minorEastAsia" w:hAnsiTheme="minorEastAsia"/>
                <w:sz w:val="24"/>
                <w:szCs w:val="24"/>
              </w:rPr>
            </w:pPr>
          </w:p>
        </w:tc>
        <w:tc>
          <w:tcPr>
            <w:tcW w:w="1624" w:type="dxa"/>
          </w:tcPr>
          <w:p w:rsidR="00634923" w:rsidRPr="00634923" w:rsidRDefault="00634923" w:rsidP="00634923">
            <w:pPr>
              <w:rPr>
                <w:rFonts w:asciiTheme="minorEastAsia" w:hAnsiTheme="minorEastAsia"/>
                <w:sz w:val="24"/>
                <w:szCs w:val="24"/>
              </w:rPr>
            </w:pPr>
          </w:p>
        </w:tc>
        <w:tc>
          <w:tcPr>
            <w:tcW w:w="1253" w:type="dxa"/>
          </w:tcPr>
          <w:p w:rsidR="00634923" w:rsidRPr="00634923" w:rsidRDefault="00634923" w:rsidP="00634923">
            <w:pPr>
              <w:rPr>
                <w:rFonts w:asciiTheme="minorEastAsia" w:hAnsiTheme="minorEastAsia"/>
                <w:sz w:val="24"/>
                <w:szCs w:val="24"/>
              </w:rPr>
            </w:pPr>
          </w:p>
        </w:tc>
      </w:tr>
      <w:tr w:rsidR="00634923" w:rsidRPr="00634923" w:rsidTr="008A045A">
        <w:trPr>
          <w:trHeight w:val="219"/>
        </w:trPr>
        <w:tc>
          <w:tcPr>
            <w:tcW w:w="959" w:type="dxa"/>
          </w:tcPr>
          <w:p w:rsidR="00634923" w:rsidRPr="00634923" w:rsidRDefault="00634923" w:rsidP="00634923">
            <w:pPr>
              <w:rPr>
                <w:rFonts w:asciiTheme="minorEastAsia" w:hAnsiTheme="minorEastAsia"/>
                <w:sz w:val="24"/>
                <w:szCs w:val="24"/>
              </w:rPr>
            </w:pPr>
          </w:p>
        </w:tc>
        <w:tc>
          <w:tcPr>
            <w:tcW w:w="709" w:type="dxa"/>
          </w:tcPr>
          <w:p w:rsidR="00634923" w:rsidRPr="00634923" w:rsidRDefault="00634923" w:rsidP="00634923">
            <w:pPr>
              <w:rPr>
                <w:rFonts w:asciiTheme="minorEastAsia" w:hAnsiTheme="minorEastAsia"/>
                <w:sz w:val="24"/>
                <w:szCs w:val="24"/>
              </w:rPr>
            </w:pPr>
          </w:p>
        </w:tc>
        <w:tc>
          <w:tcPr>
            <w:tcW w:w="850"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559" w:type="dxa"/>
          </w:tcPr>
          <w:p w:rsidR="00634923" w:rsidRPr="00634923" w:rsidRDefault="00634923" w:rsidP="00634923">
            <w:pPr>
              <w:rPr>
                <w:rFonts w:asciiTheme="minorEastAsia" w:hAnsiTheme="minorEastAsia"/>
                <w:sz w:val="24"/>
                <w:szCs w:val="24"/>
              </w:rPr>
            </w:pPr>
          </w:p>
        </w:tc>
        <w:tc>
          <w:tcPr>
            <w:tcW w:w="1624" w:type="dxa"/>
          </w:tcPr>
          <w:p w:rsidR="00634923" w:rsidRPr="00634923" w:rsidRDefault="00634923" w:rsidP="00634923">
            <w:pPr>
              <w:rPr>
                <w:rFonts w:asciiTheme="minorEastAsia" w:hAnsiTheme="minorEastAsia"/>
                <w:sz w:val="24"/>
                <w:szCs w:val="24"/>
              </w:rPr>
            </w:pPr>
          </w:p>
        </w:tc>
        <w:tc>
          <w:tcPr>
            <w:tcW w:w="1253" w:type="dxa"/>
          </w:tcPr>
          <w:p w:rsidR="00634923" w:rsidRPr="00634923" w:rsidRDefault="00634923" w:rsidP="00634923">
            <w:pPr>
              <w:rPr>
                <w:rFonts w:asciiTheme="minorEastAsia" w:hAnsiTheme="minorEastAsia"/>
                <w:sz w:val="24"/>
                <w:szCs w:val="24"/>
              </w:rPr>
            </w:pPr>
          </w:p>
        </w:tc>
      </w:tr>
      <w:tr w:rsidR="00634923" w:rsidRPr="00634923" w:rsidTr="008A045A">
        <w:trPr>
          <w:trHeight w:val="219"/>
        </w:trPr>
        <w:tc>
          <w:tcPr>
            <w:tcW w:w="959" w:type="dxa"/>
          </w:tcPr>
          <w:p w:rsidR="00634923" w:rsidRPr="00634923" w:rsidRDefault="00634923" w:rsidP="00634923">
            <w:pPr>
              <w:rPr>
                <w:rFonts w:asciiTheme="minorEastAsia" w:hAnsiTheme="minorEastAsia"/>
                <w:sz w:val="24"/>
                <w:szCs w:val="24"/>
              </w:rPr>
            </w:pPr>
          </w:p>
        </w:tc>
        <w:tc>
          <w:tcPr>
            <w:tcW w:w="709" w:type="dxa"/>
          </w:tcPr>
          <w:p w:rsidR="00634923" w:rsidRPr="00634923" w:rsidRDefault="00634923" w:rsidP="00634923">
            <w:pPr>
              <w:rPr>
                <w:rFonts w:asciiTheme="minorEastAsia" w:hAnsiTheme="minorEastAsia"/>
                <w:sz w:val="24"/>
                <w:szCs w:val="24"/>
              </w:rPr>
            </w:pPr>
          </w:p>
        </w:tc>
        <w:tc>
          <w:tcPr>
            <w:tcW w:w="850"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559" w:type="dxa"/>
          </w:tcPr>
          <w:p w:rsidR="00634923" w:rsidRPr="00634923" w:rsidRDefault="00634923" w:rsidP="00634923">
            <w:pPr>
              <w:rPr>
                <w:rFonts w:asciiTheme="minorEastAsia" w:hAnsiTheme="minorEastAsia"/>
                <w:sz w:val="24"/>
                <w:szCs w:val="24"/>
              </w:rPr>
            </w:pPr>
          </w:p>
        </w:tc>
        <w:tc>
          <w:tcPr>
            <w:tcW w:w="1624" w:type="dxa"/>
          </w:tcPr>
          <w:p w:rsidR="00634923" w:rsidRPr="00634923" w:rsidRDefault="00634923" w:rsidP="00634923">
            <w:pPr>
              <w:rPr>
                <w:rFonts w:asciiTheme="minorEastAsia" w:hAnsiTheme="minorEastAsia"/>
                <w:sz w:val="24"/>
                <w:szCs w:val="24"/>
              </w:rPr>
            </w:pPr>
          </w:p>
        </w:tc>
        <w:tc>
          <w:tcPr>
            <w:tcW w:w="1253" w:type="dxa"/>
          </w:tcPr>
          <w:p w:rsidR="00634923" w:rsidRPr="00634923" w:rsidRDefault="00634923" w:rsidP="00634923">
            <w:pPr>
              <w:rPr>
                <w:rFonts w:asciiTheme="minorEastAsia" w:hAnsiTheme="minorEastAsia"/>
                <w:sz w:val="24"/>
                <w:szCs w:val="24"/>
              </w:rPr>
            </w:pPr>
          </w:p>
        </w:tc>
      </w:tr>
      <w:tr w:rsidR="00634923" w:rsidRPr="00634923" w:rsidTr="008A045A">
        <w:trPr>
          <w:trHeight w:val="219"/>
        </w:trPr>
        <w:tc>
          <w:tcPr>
            <w:tcW w:w="959" w:type="dxa"/>
          </w:tcPr>
          <w:p w:rsidR="00634923" w:rsidRPr="00634923" w:rsidRDefault="00634923" w:rsidP="00634923">
            <w:pPr>
              <w:rPr>
                <w:rFonts w:asciiTheme="minorEastAsia" w:hAnsiTheme="minorEastAsia"/>
                <w:sz w:val="24"/>
                <w:szCs w:val="24"/>
              </w:rPr>
            </w:pPr>
          </w:p>
        </w:tc>
        <w:tc>
          <w:tcPr>
            <w:tcW w:w="709" w:type="dxa"/>
          </w:tcPr>
          <w:p w:rsidR="00634923" w:rsidRPr="00634923" w:rsidRDefault="00634923" w:rsidP="00634923">
            <w:pPr>
              <w:rPr>
                <w:rFonts w:asciiTheme="minorEastAsia" w:hAnsiTheme="minorEastAsia"/>
                <w:sz w:val="24"/>
                <w:szCs w:val="24"/>
              </w:rPr>
            </w:pPr>
          </w:p>
        </w:tc>
        <w:tc>
          <w:tcPr>
            <w:tcW w:w="850"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559" w:type="dxa"/>
          </w:tcPr>
          <w:p w:rsidR="00634923" w:rsidRPr="00634923" w:rsidRDefault="00634923" w:rsidP="00634923">
            <w:pPr>
              <w:rPr>
                <w:rFonts w:asciiTheme="minorEastAsia" w:hAnsiTheme="minorEastAsia"/>
                <w:sz w:val="24"/>
                <w:szCs w:val="24"/>
              </w:rPr>
            </w:pPr>
          </w:p>
        </w:tc>
        <w:tc>
          <w:tcPr>
            <w:tcW w:w="1624" w:type="dxa"/>
          </w:tcPr>
          <w:p w:rsidR="00634923" w:rsidRPr="00634923" w:rsidRDefault="00634923" w:rsidP="00634923">
            <w:pPr>
              <w:rPr>
                <w:rFonts w:asciiTheme="minorEastAsia" w:hAnsiTheme="minorEastAsia"/>
                <w:sz w:val="24"/>
                <w:szCs w:val="24"/>
              </w:rPr>
            </w:pPr>
          </w:p>
        </w:tc>
        <w:tc>
          <w:tcPr>
            <w:tcW w:w="1253" w:type="dxa"/>
          </w:tcPr>
          <w:p w:rsidR="00634923" w:rsidRPr="00634923" w:rsidRDefault="00634923" w:rsidP="00634923">
            <w:pPr>
              <w:rPr>
                <w:rFonts w:asciiTheme="minorEastAsia" w:hAnsiTheme="minorEastAsia"/>
                <w:sz w:val="24"/>
                <w:szCs w:val="24"/>
              </w:rPr>
            </w:pPr>
          </w:p>
        </w:tc>
      </w:tr>
      <w:tr w:rsidR="00634923" w:rsidRPr="00634923" w:rsidTr="008A045A">
        <w:trPr>
          <w:trHeight w:val="224"/>
        </w:trPr>
        <w:tc>
          <w:tcPr>
            <w:tcW w:w="959" w:type="dxa"/>
          </w:tcPr>
          <w:p w:rsidR="00634923" w:rsidRPr="00634923" w:rsidRDefault="00634923" w:rsidP="00634923">
            <w:pPr>
              <w:rPr>
                <w:rFonts w:asciiTheme="minorEastAsia" w:hAnsiTheme="minorEastAsia"/>
                <w:sz w:val="24"/>
                <w:szCs w:val="24"/>
              </w:rPr>
            </w:pPr>
          </w:p>
        </w:tc>
        <w:tc>
          <w:tcPr>
            <w:tcW w:w="709" w:type="dxa"/>
          </w:tcPr>
          <w:p w:rsidR="00634923" w:rsidRPr="00634923" w:rsidRDefault="00634923" w:rsidP="00634923">
            <w:pPr>
              <w:rPr>
                <w:rFonts w:asciiTheme="minorEastAsia" w:hAnsiTheme="minorEastAsia"/>
                <w:sz w:val="24"/>
                <w:szCs w:val="24"/>
              </w:rPr>
            </w:pPr>
          </w:p>
        </w:tc>
        <w:tc>
          <w:tcPr>
            <w:tcW w:w="850"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559" w:type="dxa"/>
          </w:tcPr>
          <w:p w:rsidR="00634923" w:rsidRPr="00634923" w:rsidRDefault="00634923" w:rsidP="00634923">
            <w:pPr>
              <w:rPr>
                <w:rFonts w:asciiTheme="minorEastAsia" w:hAnsiTheme="minorEastAsia"/>
                <w:sz w:val="24"/>
                <w:szCs w:val="24"/>
              </w:rPr>
            </w:pPr>
          </w:p>
        </w:tc>
        <w:tc>
          <w:tcPr>
            <w:tcW w:w="1624" w:type="dxa"/>
          </w:tcPr>
          <w:p w:rsidR="00634923" w:rsidRPr="00634923" w:rsidRDefault="00634923" w:rsidP="00634923">
            <w:pPr>
              <w:rPr>
                <w:rFonts w:asciiTheme="minorEastAsia" w:hAnsiTheme="minorEastAsia"/>
                <w:sz w:val="24"/>
                <w:szCs w:val="24"/>
              </w:rPr>
            </w:pPr>
          </w:p>
        </w:tc>
        <w:tc>
          <w:tcPr>
            <w:tcW w:w="1253" w:type="dxa"/>
          </w:tcPr>
          <w:p w:rsidR="00634923" w:rsidRPr="00634923" w:rsidRDefault="00634923" w:rsidP="00634923">
            <w:pPr>
              <w:rPr>
                <w:rFonts w:asciiTheme="minorEastAsia" w:hAnsiTheme="minorEastAsia"/>
                <w:sz w:val="24"/>
                <w:szCs w:val="24"/>
              </w:rPr>
            </w:pPr>
          </w:p>
        </w:tc>
      </w:tr>
      <w:tr w:rsidR="00634923" w:rsidRPr="00634923" w:rsidTr="008A045A">
        <w:trPr>
          <w:trHeight w:val="224"/>
        </w:trPr>
        <w:tc>
          <w:tcPr>
            <w:tcW w:w="959" w:type="dxa"/>
          </w:tcPr>
          <w:p w:rsidR="00634923" w:rsidRPr="00634923" w:rsidRDefault="00634923" w:rsidP="00634923">
            <w:pPr>
              <w:rPr>
                <w:rFonts w:asciiTheme="minorEastAsia" w:hAnsiTheme="minorEastAsia"/>
                <w:sz w:val="24"/>
                <w:szCs w:val="24"/>
              </w:rPr>
            </w:pPr>
          </w:p>
        </w:tc>
        <w:tc>
          <w:tcPr>
            <w:tcW w:w="709" w:type="dxa"/>
          </w:tcPr>
          <w:p w:rsidR="00634923" w:rsidRPr="00634923" w:rsidRDefault="00634923" w:rsidP="00634923">
            <w:pPr>
              <w:rPr>
                <w:rFonts w:asciiTheme="minorEastAsia" w:hAnsiTheme="minorEastAsia"/>
                <w:sz w:val="24"/>
                <w:szCs w:val="24"/>
              </w:rPr>
            </w:pPr>
          </w:p>
        </w:tc>
        <w:tc>
          <w:tcPr>
            <w:tcW w:w="850"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276" w:type="dxa"/>
          </w:tcPr>
          <w:p w:rsidR="00634923" w:rsidRPr="00634923" w:rsidRDefault="00634923" w:rsidP="00634923">
            <w:pPr>
              <w:rPr>
                <w:rFonts w:asciiTheme="minorEastAsia" w:hAnsiTheme="minorEastAsia"/>
                <w:sz w:val="24"/>
                <w:szCs w:val="24"/>
              </w:rPr>
            </w:pPr>
          </w:p>
        </w:tc>
        <w:tc>
          <w:tcPr>
            <w:tcW w:w="1559" w:type="dxa"/>
          </w:tcPr>
          <w:p w:rsidR="00634923" w:rsidRPr="00634923" w:rsidRDefault="00634923" w:rsidP="00634923">
            <w:pPr>
              <w:rPr>
                <w:rFonts w:asciiTheme="minorEastAsia" w:hAnsiTheme="minorEastAsia"/>
                <w:sz w:val="24"/>
                <w:szCs w:val="24"/>
              </w:rPr>
            </w:pPr>
          </w:p>
        </w:tc>
        <w:tc>
          <w:tcPr>
            <w:tcW w:w="1624" w:type="dxa"/>
          </w:tcPr>
          <w:p w:rsidR="00634923" w:rsidRPr="00634923" w:rsidRDefault="00634923" w:rsidP="00634923">
            <w:pPr>
              <w:rPr>
                <w:rFonts w:asciiTheme="minorEastAsia" w:hAnsiTheme="minorEastAsia"/>
                <w:sz w:val="24"/>
                <w:szCs w:val="24"/>
              </w:rPr>
            </w:pPr>
          </w:p>
        </w:tc>
        <w:tc>
          <w:tcPr>
            <w:tcW w:w="1253" w:type="dxa"/>
          </w:tcPr>
          <w:p w:rsidR="00634923" w:rsidRPr="00634923" w:rsidRDefault="00634923" w:rsidP="00634923">
            <w:pPr>
              <w:rPr>
                <w:rFonts w:asciiTheme="minorEastAsia" w:hAnsiTheme="minorEastAsia"/>
                <w:sz w:val="24"/>
                <w:szCs w:val="24"/>
              </w:rPr>
            </w:pPr>
          </w:p>
        </w:tc>
      </w:tr>
    </w:tbl>
    <w:p w:rsidR="003819BD" w:rsidRDefault="00634923" w:rsidP="00634923">
      <w:pPr>
        <w:rPr>
          <w:rFonts w:asciiTheme="minorEastAsia" w:hAnsiTheme="minorEastAsia"/>
          <w:sz w:val="28"/>
          <w:szCs w:val="28"/>
          <w:u w:val="single"/>
        </w:rPr>
      </w:pPr>
      <w:r>
        <w:rPr>
          <w:rFonts w:asciiTheme="minorEastAsia" w:hAnsiTheme="minorEastAsia" w:hint="eastAsia"/>
          <w:sz w:val="28"/>
          <w:szCs w:val="28"/>
        </w:rPr>
        <w:t xml:space="preserve">      </w:t>
      </w:r>
      <w:r w:rsidR="003819BD">
        <w:rPr>
          <w:rFonts w:asciiTheme="minorEastAsia" w:hAnsiTheme="minorEastAsia" w:hint="eastAsia"/>
          <w:sz w:val="28"/>
          <w:szCs w:val="28"/>
        </w:rPr>
        <w:t>在下列地区</w:t>
      </w:r>
      <w:r w:rsidR="003819BD">
        <w:rPr>
          <w:rFonts w:asciiTheme="minorEastAsia" w:hAnsiTheme="minorEastAsia" w:hint="eastAsia"/>
          <w:sz w:val="28"/>
          <w:szCs w:val="28"/>
          <w:u w:val="single"/>
        </w:rPr>
        <w:t xml:space="preserve">                                                      </w:t>
      </w:r>
    </w:p>
    <w:p w:rsidR="003819BD" w:rsidRDefault="003819BD" w:rsidP="003819BD">
      <w:pPr>
        <w:ind w:left="840" w:hangingChars="300" w:hanging="840"/>
        <w:rPr>
          <w:rFonts w:asciiTheme="minorEastAsia" w:hAnsiTheme="minorEastAsia"/>
          <w:sz w:val="28"/>
          <w:szCs w:val="28"/>
        </w:rPr>
      </w:pPr>
      <w:r>
        <w:rPr>
          <w:rFonts w:asciiTheme="minorEastAsia" w:hAnsiTheme="minorEastAsia" w:hint="eastAsia"/>
          <w:sz w:val="28"/>
          <w:szCs w:val="28"/>
        </w:rPr>
        <w:t xml:space="preserve">      解除配送关系，愿意承担由此引发的一切后果，自愿接受内蒙古自治区药械集中采购服务中心依据相关规定给予的处罚。</w:t>
      </w:r>
      <w:r w:rsidR="00634923">
        <w:rPr>
          <w:rFonts w:asciiTheme="minorEastAsia" w:hAnsiTheme="minorEastAsia" w:hint="eastAsia"/>
          <w:sz w:val="28"/>
          <w:szCs w:val="28"/>
        </w:rPr>
        <w:t xml:space="preserve">    </w:t>
      </w:r>
    </w:p>
    <w:p w:rsidR="003819BD" w:rsidRPr="003819BD" w:rsidRDefault="003819BD" w:rsidP="003819BD">
      <w:pPr>
        <w:rPr>
          <w:rFonts w:asciiTheme="minorEastAsia" w:hAnsiTheme="minorEastAsia"/>
          <w:sz w:val="28"/>
          <w:szCs w:val="28"/>
        </w:rPr>
      </w:pPr>
    </w:p>
    <w:p w:rsidR="003819BD" w:rsidRPr="003819BD" w:rsidRDefault="003819BD" w:rsidP="003819BD">
      <w:pPr>
        <w:rPr>
          <w:rFonts w:asciiTheme="minorEastAsia" w:hAnsiTheme="minorEastAsia"/>
          <w:sz w:val="28"/>
          <w:szCs w:val="28"/>
        </w:rPr>
      </w:pPr>
    </w:p>
    <w:p w:rsidR="003819BD" w:rsidRPr="003819BD" w:rsidRDefault="003819BD" w:rsidP="003819BD">
      <w:pPr>
        <w:rPr>
          <w:rFonts w:asciiTheme="minorEastAsia" w:hAnsiTheme="minorEastAsia"/>
          <w:sz w:val="28"/>
          <w:szCs w:val="28"/>
          <w:u w:val="single"/>
        </w:rPr>
      </w:pPr>
      <w:r>
        <w:rPr>
          <w:rFonts w:asciiTheme="minorEastAsia" w:hAnsiTheme="minorEastAsia" w:hint="eastAsia"/>
          <w:sz w:val="28"/>
          <w:szCs w:val="28"/>
        </w:rPr>
        <w:t>甲方（盖章）：</w:t>
      </w:r>
      <w:r>
        <w:rPr>
          <w:rFonts w:asciiTheme="minorEastAsia" w:hAnsiTheme="minorEastAsia" w:hint="eastAsia"/>
          <w:sz w:val="28"/>
          <w:szCs w:val="28"/>
          <w:u w:val="single"/>
        </w:rPr>
        <w:t xml:space="preserve">                 </w:t>
      </w:r>
      <w:r>
        <w:rPr>
          <w:rFonts w:asciiTheme="minorEastAsia" w:hAnsiTheme="minorEastAsia" w:hint="eastAsia"/>
          <w:sz w:val="28"/>
          <w:szCs w:val="28"/>
        </w:rPr>
        <w:t xml:space="preserve">    乙方（盖章）：</w:t>
      </w:r>
      <w:r>
        <w:rPr>
          <w:rFonts w:asciiTheme="minorEastAsia" w:hAnsiTheme="minorEastAsia" w:hint="eastAsia"/>
          <w:sz w:val="28"/>
          <w:szCs w:val="28"/>
          <w:u w:val="single"/>
        </w:rPr>
        <w:t xml:space="preserve">                    </w:t>
      </w:r>
    </w:p>
    <w:p w:rsidR="003819BD" w:rsidRDefault="003819BD" w:rsidP="003819BD">
      <w:pPr>
        <w:rPr>
          <w:rFonts w:asciiTheme="minorEastAsia" w:hAnsiTheme="minorEastAsia"/>
          <w:sz w:val="28"/>
          <w:szCs w:val="28"/>
          <w:u w:val="single"/>
        </w:rPr>
      </w:pPr>
      <w:r>
        <w:rPr>
          <w:rFonts w:asciiTheme="minorEastAsia" w:hAnsiTheme="minorEastAsia" w:hint="eastAsia"/>
          <w:sz w:val="28"/>
          <w:szCs w:val="28"/>
        </w:rPr>
        <w:t>法人代表（签字）：</w:t>
      </w:r>
      <w:r>
        <w:rPr>
          <w:rFonts w:asciiTheme="minorEastAsia" w:hAnsiTheme="minorEastAsia" w:hint="eastAsia"/>
          <w:sz w:val="28"/>
          <w:szCs w:val="28"/>
          <w:u w:val="single"/>
        </w:rPr>
        <w:t xml:space="preserve">             </w:t>
      </w:r>
      <w:r>
        <w:rPr>
          <w:rFonts w:asciiTheme="minorEastAsia" w:hAnsiTheme="minorEastAsia" w:hint="eastAsia"/>
          <w:sz w:val="28"/>
          <w:szCs w:val="28"/>
        </w:rPr>
        <w:t xml:space="preserve">    授权代表（签字）：</w:t>
      </w:r>
      <w:r>
        <w:rPr>
          <w:rFonts w:asciiTheme="minorEastAsia" w:hAnsiTheme="minorEastAsia" w:hint="eastAsia"/>
          <w:sz w:val="28"/>
          <w:szCs w:val="28"/>
          <w:u w:val="single"/>
        </w:rPr>
        <w:t xml:space="preserve">               </w:t>
      </w:r>
    </w:p>
    <w:p w:rsidR="003819BD" w:rsidRPr="003819BD" w:rsidRDefault="003819BD" w:rsidP="003819BD">
      <w:pPr>
        <w:rPr>
          <w:rFonts w:asciiTheme="minorEastAsia" w:hAnsiTheme="minorEastAsia"/>
          <w:sz w:val="28"/>
          <w:szCs w:val="28"/>
        </w:rPr>
      </w:pPr>
      <w:r>
        <w:rPr>
          <w:rFonts w:asciiTheme="minorEastAsia" w:hAnsiTheme="minorEastAsia" w:hint="eastAsia"/>
          <w:sz w:val="28"/>
          <w:szCs w:val="28"/>
        </w:rPr>
        <w:t>签订日期：</w:t>
      </w:r>
      <w:r>
        <w:rPr>
          <w:rFonts w:asciiTheme="minorEastAsia" w:hAnsiTheme="minorEastAsia" w:hint="eastAsia"/>
          <w:sz w:val="28"/>
          <w:szCs w:val="28"/>
          <w:u w:val="single"/>
        </w:rPr>
        <w:t xml:space="preserve">      </w:t>
      </w:r>
      <w:r>
        <w:rPr>
          <w:rFonts w:asciiTheme="minorEastAsia" w:hAnsiTheme="minorEastAsia" w:hint="eastAsia"/>
          <w:sz w:val="28"/>
          <w:szCs w:val="28"/>
        </w:rPr>
        <w:t>年</w:t>
      </w:r>
      <w:r>
        <w:rPr>
          <w:rFonts w:asciiTheme="minorEastAsia" w:hAnsiTheme="minorEastAsia" w:hint="eastAsia"/>
          <w:sz w:val="28"/>
          <w:szCs w:val="28"/>
          <w:u w:val="single"/>
        </w:rPr>
        <w:t xml:space="preserve">    </w:t>
      </w:r>
      <w:r>
        <w:rPr>
          <w:rFonts w:asciiTheme="minorEastAsia" w:hAnsiTheme="minorEastAsia" w:hint="eastAsia"/>
          <w:sz w:val="28"/>
          <w:szCs w:val="28"/>
        </w:rPr>
        <w:t>月</w:t>
      </w:r>
      <w:r>
        <w:rPr>
          <w:rFonts w:asciiTheme="minorEastAsia" w:hAnsiTheme="minorEastAsia" w:hint="eastAsia"/>
          <w:sz w:val="28"/>
          <w:szCs w:val="28"/>
          <w:u w:val="single"/>
        </w:rPr>
        <w:t xml:space="preserve">    </w:t>
      </w:r>
      <w:r>
        <w:rPr>
          <w:rFonts w:asciiTheme="minorEastAsia" w:hAnsiTheme="minorEastAsia" w:hint="eastAsia"/>
          <w:sz w:val="28"/>
          <w:szCs w:val="28"/>
        </w:rPr>
        <w:t>日    签订日期：</w:t>
      </w:r>
      <w:r>
        <w:rPr>
          <w:rFonts w:asciiTheme="minorEastAsia" w:hAnsiTheme="minorEastAsia" w:hint="eastAsia"/>
          <w:sz w:val="28"/>
          <w:szCs w:val="28"/>
          <w:u w:val="single"/>
        </w:rPr>
        <w:t xml:space="preserve">      </w:t>
      </w:r>
      <w:r>
        <w:rPr>
          <w:rFonts w:asciiTheme="minorEastAsia" w:hAnsiTheme="minorEastAsia" w:hint="eastAsia"/>
          <w:sz w:val="28"/>
          <w:szCs w:val="28"/>
        </w:rPr>
        <w:t>年</w:t>
      </w:r>
      <w:r>
        <w:rPr>
          <w:rFonts w:asciiTheme="minorEastAsia" w:hAnsiTheme="minorEastAsia" w:hint="eastAsia"/>
          <w:sz w:val="28"/>
          <w:szCs w:val="28"/>
          <w:u w:val="single"/>
        </w:rPr>
        <w:t xml:space="preserve">    </w:t>
      </w:r>
      <w:r>
        <w:rPr>
          <w:rFonts w:asciiTheme="minorEastAsia" w:hAnsiTheme="minorEastAsia" w:hint="eastAsia"/>
          <w:sz w:val="28"/>
          <w:szCs w:val="28"/>
        </w:rPr>
        <w:t>月</w:t>
      </w:r>
      <w:r>
        <w:rPr>
          <w:rFonts w:asciiTheme="minorEastAsia" w:hAnsiTheme="minorEastAsia" w:hint="eastAsia"/>
          <w:sz w:val="28"/>
          <w:szCs w:val="28"/>
          <w:u w:val="single"/>
        </w:rPr>
        <w:t xml:space="preserve">    </w:t>
      </w:r>
      <w:r>
        <w:rPr>
          <w:rFonts w:asciiTheme="minorEastAsia" w:hAnsiTheme="minorEastAsia" w:hint="eastAsia"/>
          <w:sz w:val="28"/>
          <w:szCs w:val="28"/>
        </w:rPr>
        <w:t>日</w:t>
      </w:r>
    </w:p>
    <w:p w:rsidR="00634923" w:rsidRPr="003819BD" w:rsidRDefault="00634923" w:rsidP="003819BD">
      <w:pPr>
        <w:rPr>
          <w:rFonts w:asciiTheme="minorEastAsia" w:hAnsiTheme="minorEastAsia"/>
          <w:sz w:val="28"/>
          <w:szCs w:val="28"/>
        </w:rPr>
      </w:pPr>
    </w:p>
    <w:sectPr w:rsidR="00634923" w:rsidRPr="003819BD" w:rsidSect="00634923">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3A6" w:rsidRDefault="003F23A6" w:rsidP="00634923">
      <w:r>
        <w:separator/>
      </w:r>
    </w:p>
  </w:endnote>
  <w:endnote w:type="continuationSeparator" w:id="1">
    <w:p w:rsidR="003F23A6" w:rsidRDefault="003F23A6" w:rsidP="006349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3A6" w:rsidRDefault="003F23A6" w:rsidP="00634923">
      <w:r>
        <w:separator/>
      </w:r>
    </w:p>
  </w:footnote>
  <w:footnote w:type="continuationSeparator" w:id="1">
    <w:p w:rsidR="003F23A6" w:rsidRDefault="003F23A6" w:rsidP="006349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4923"/>
    <w:rsid w:val="003819BD"/>
    <w:rsid w:val="003F23A6"/>
    <w:rsid w:val="005143E6"/>
    <w:rsid w:val="005210A4"/>
    <w:rsid w:val="00634923"/>
    <w:rsid w:val="008A04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0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49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4923"/>
    <w:rPr>
      <w:sz w:val="18"/>
      <w:szCs w:val="18"/>
    </w:rPr>
  </w:style>
  <w:style w:type="paragraph" w:styleId="a4">
    <w:name w:val="footer"/>
    <w:basedOn w:val="a"/>
    <w:link w:val="Char0"/>
    <w:uiPriority w:val="99"/>
    <w:semiHidden/>
    <w:unhideWhenUsed/>
    <w:rsid w:val="006349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4923"/>
    <w:rPr>
      <w:sz w:val="18"/>
      <w:szCs w:val="18"/>
    </w:rPr>
  </w:style>
  <w:style w:type="table" w:styleId="a5">
    <w:name w:val="Table Grid"/>
    <w:basedOn w:val="a1"/>
    <w:uiPriority w:val="59"/>
    <w:rsid w:val="006349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Company>a</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Windows 用户</cp:lastModifiedBy>
  <cp:revision>2</cp:revision>
  <dcterms:created xsi:type="dcterms:W3CDTF">2016-05-19T03:50:00Z</dcterms:created>
  <dcterms:modified xsi:type="dcterms:W3CDTF">2016-05-19T03:50:00Z</dcterms:modified>
</cp:coreProperties>
</file>